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浙AK69Z6别克牌小型普通客车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旧机动车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HJS2022ZC2082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），现做如下承诺：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</w:t>
      </w:r>
      <w:bookmarkStart w:id="0" w:name="_GoBack"/>
      <w:bookmarkEnd w:id="0"/>
      <w:r>
        <w:rPr>
          <w:rFonts w:asciiTheme="minorEastAsia" w:hAnsiTheme="minorEastAsia"/>
          <w:sz w:val="21"/>
          <w:szCs w:val="21"/>
          <w:highlight w:val="none"/>
        </w:rPr>
        <w:t>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同意在被确定为受让方之日起3个工作日内，携带受让申请材料原件到杭交所完成现场确认并签署《资产交易合同》；并在《资产交易合同》签署之日起5个工作日内向杭交所指定账户一次性支付交易服务费、交易价款等交易资金（以到账时间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5、我方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本次旧机动车为不带牌照(指标)转让，意向受让方应自行了解杭州市和车辆落户地相关政策要求。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6、我方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有关因本次标的转让而产生的税、费按国家有关规定各自承担，并自行缴纳。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意向受让方（签章）：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1E7226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1EE0D92"/>
    <w:rsid w:val="03066051"/>
    <w:rsid w:val="03637B8E"/>
    <w:rsid w:val="05C13151"/>
    <w:rsid w:val="06462D5B"/>
    <w:rsid w:val="082C6279"/>
    <w:rsid w:val="09F84EEE"/>
    <w:rsid w:val="0A9904F8"/>
    <w:rsid w:val="0AF64B9E"/>
    <w:rsid w:val="0B3F1733"/>
    <w:rsid w:val="0DF1051E"/>
    <w:rsid w:val="0E7F2650"/>
    <w:rsid w:val="0F45273F"/>
    <w:rsid w:val="0F8A47E5"/>
    <w:rsid w:val="10D02524"/>
    <w:rsid w:val="12BB565B"/>
    <w:rsid w:val="130F16A8"/>
    <w:rsid w:val="170E5C43"/>
    <w:rsid w:val="173E5800"/>
    <w:rsid w:val="17A0598C"/>
    <w:rsid w:val="19B03890"/>
    <w:rsid w:val="1BC91762"/>
    <w:rsid w:val="1BD95610"/>
    <w:rsid w:val="1FC50A7B"/>
    <w:rsid w:val="213C3673"/>
    <w:rsid w:val="22D0204D"/>
    <w:rsid w:val="237D4875"/>
    <w:rsid w:val="269601B4"/>
    <w:rsid w:val="27541626"/>
    <w:rsid w:val="27AA290F"/>
    <w:rsid w:val="285D694C"/>
    <w:rsid w:val="289F3CC5"/>
    <w:rsid w:val="29EE1DC8"/>
    <w:rsid w:val="2A120E87"/>
    <w:rsid w:val="2A671BFC"/>
    <w:rsid w:val="2A731E32"/>
    <w:rsid w:val="2B767ADE"/>
    <w:rsid w:val="2C2847BC"/>
    <w:rsid w:val="2C850598"/>
    <w:rsid w:val="2CB030A6"/>
    <w:rsid w:val="2ECA7A06"/>
    <w:rsid w:val="2FA5177C"/>
    <w:rsid w:val="32BA294F"/>
    <w:rsid w:val="32FB67E2"/>
    <w:rsid w:val="340620DF"/>
    <w:rsid w:val="357B6174"/>
    <w:rsid w:val="35C848D9"/>
    <w:rsid w:val="39735D84"/>
    <w:rsid w:val="3B103714"/>
    <w:rsid w:val="3B6738AB"/>
    <w:rsid w:val="3BBC67DD"/>
    <w:rsid w:val="3D6A27F8"/>
    <w:rsid w:val="3D9E0121"/>
    <w:rsid w:val="42F12295"/>
    <w:rsid w:val="436471CA"/>
    <w:rsid w:val="4375522F"/>
    <w:rsid w:val="44F6292B"/>
    <w:rsid w:val="45962498"/>
    <w:rsid w:val="46A86A8B"/>
    <w:rsid w:val="48EC3BAB"/>
    <w:rsid w:val="49BC60D2"/>
    <w:rsid w:val="4A8E2DC3"/>
    <w:rsid w:val="4C1255C9"/>
    <w:rsid w:val="4E6574FC"/>
    <w:rsid w:val="4F8670E4"/>
    <w:rsid w:val="4F8B5DEC"/>
    <w:rsid w:val="5187378F"/>
    <w:rsid w:val="53A40E0E"/>
    <w:rsid w:val="53B4784F"/>
    <w:rsid w:val="53EC6DBC"/>
    <w:rsid w:val="57CD56B1"/>
    <w:rsid w:val="58FF4C4C"/>
    <w:rsid w:val="5A7D1B2E"/>
    <w:rsid w:val="5AEF0BFB"/>
    <w:rsid w:val="5B7B2FC6"/>
    <w:rsid w:val="5B9062C9"/>
    <w:rsid w:val="5C930F5A"/>
    <w:rsid w:val="5DE04BC6"/>
    <w:rsid w:val="60AC2906"/>
    <w:rsid w:val="60D7318C"/>
    <w:rsid w:val="62C7199E"/>
    <w:rsid w:val="63C12C87"/>
    <w:rsid w:val="66E54E12"/>
    <w:rsid w:val="674965BA"/>
    <w:rsid w:val="6B7C4F72"/>
    <w:rsid w:val="6BBC636F"/>
    <w:rsid w:val="6CDA02C9"/>
    <w:rsid w:val="6ED07992"/>
    <w:rsid w:val="70B45E0F"/>
    <w:rsid w:val="714C77AC"/>
    <w:rsid w:val="71B468BF"/>
    <w:rsid w:val="71D57417"/>
    <w:rsid w:val="74BA2779"/>
    <w:rsid w:val="76DA15F9"/>
    <w:rsid w:val="778757EF"/>
    <w:rsid w:val="77955354"/>
    <w:rsid w:val="78395585"/>
    <w:rsid w:val="795E558F"/>
    <w:rsid w:val="79773ECD"/>
    <w:rsid w:val="7ABC2293"/>
    <w:rsid w:val="7B7109BC"/>
    <w:rsid w:val="7B945C08"/>
    <w:rsid w:val="7CB43C75"/>
    <w:rsid w:val="7D655D73"/>
    <w:rsid w:val="7FA3711A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6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2022-11-25T06:55:52Z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8D172E24EE954E5B99F9138142086F68</vt:lpwstr>
  </property>
</Properties>
</file>